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"/>
        <w:gridCol w:w="1431"/>
        <w:gridCol w:w="1996"/>
        <w:gridCol w:w="379"/>
        <w:gridCol w:w="2037"/>
        <w:gridCol w:w="4216"/>
        <w:gridCol w:w="3805"/>
      </w:tblGrid>
      <w:tr w:rsidR="006D01DB">
        <w:trPr>
          <w:gridAfter w:val="3"/>
          <w:wAfter w:w="10058" w:type="dxa"/>
          <w:trHeight w:val="290"/>
        </w:trPr>
        <w:tc>
          <w:tcPr>
            <w:tcW w:w="162" w:type="dxa"/>
          </w:tcPr>
          <w:p w:rsidR="006D01DB" w:rsidRDefault="006D01DB">
            <w:pPr>
              <w:pStyle w:val="Heading2"/>
            </w:pPr>
          </w:p>
        </w:tc>
        <w:tc>
          <w:tcPr>
            <w:tcW w:w="3806" w:type="dxa"/>
            <w:gridSpan w:val="3"/>
          </w:tcPr>
          <w:p w:rsidR="006D01DB" w:rsidRDefault="006D01D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Imię i nazwisko prowadzącego zajęcia</w:t>
            </w:r>
          </w:p>
        </w:tc>
      </w:tr>
      <w:tr w:rsidR="006D01DB">
        <w:trPr>
          <w:trHeight w:val="290"/>
        </w:trPr>
        <w:tc>
          <w:tcPr>
            <w:tcW w:w="1593" w:type="dxa"/>
            <w:gridSpan w:val="2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Opis przedmiotu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a) </w:t>
            </w:r>
            <w:r>
              <w:rPr>
                <w:sz w:val="20"/>
                <w:szCs w:val="20"/>
              </w:rPr>
              <w:t>kod USOS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nazwa przedmiotu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forma zajęć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liczba godzin i ECTS w semestrze 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liczba godzin zrealizowana w formie zdalnej we wskazanym okresie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 forma zaliczenia</w:t>
            </w:r>
          </w:p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kierunek, rok i stopień studiów</w:t>
            </w:r>
          </w:p>
        </w:tc>
        <w:tc>
          <w:tcPr>
            <w:tcW w:w="1996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Efekty (wg programów i sylabusów)</w:t>
            </w:r>
          </w:p>
        </w:tc>
        <w:tc>
          <w:tcPr>
            <w:tcW w:w="2416" w:type="dxa"/>
            <w:gridSpan w:val="2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Tematyka i treści zajęć przewidzianych w programie po </w:t>
            </w:r>
            <w:bookmarkStart w:id="0" w:name="_GoBack"/>
            <w:bookmarkEnd w:id="0"/>
            <w:r>
              <w:rPr>
                <w:b/>
                <w:bCs/>
              </w:rPr>
              <w:t>10 kwietnia</w:t>
            </w:r>
          </w:p>
        </w:tc>
        <w:tc>
          <w:tcPr>
            <w:tcW w:w="4216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Sposoby zdalnej </w:t>
            </w:r>
          </w:p>
          <w:p w:rsidR="006D01DB" w:rsidRDefault="006D01D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realizacji efektów</w:t>
            </w:r>
          </w:p>
          <w:p w:rsidR="006D01DB" w:rsidRDefault="006D01D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weryfikacji efektów</w:t>
            </w:r>
          </w:p>
          <w:p w:rsidR="006D01DB" w:rsidRDefault="006D01D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archiwizacji pracy</w:t>
            </w:r>
          </w:p>
        </w:tc>
        <w:tc>
          <w:tcPr>
            <w:tcW w:w="3805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Uwagi, komentarze (opcjonalnie)</w:t>
            </w:r>
          </w:p>
        </w:tc>
      </w:tr>
      <w:tr w:rsidR="006D01DB">
        <w:trPr>
          <w:trHeight w:val="290"/>
        </w:trPr>
        <w:tc>
          <w:tcPr>
            <w:tcW w:w="1593" w:type="dxa"/>
            <w:gridSpan w:val="2"/>
          </w:tcPr>
          <w:p w:rsidR="006D01DB" w:rsidRDefault="006D01DB"/>
        </w:tc>
        <w:tc>
          <w:tcPr>
            <w:tcW w:w="1996" w:type="dxa"/>
          </w:tcPr>
          <w:p w:rsidR="006D01DB" w:rsidRDefault="006D01DB"/>
        </w:tc>
        <w:tc>
          <w:tcPr>
            <w:tcW w:w="2416" w:type="dxa"/>
            <w:gridSpan w:val="2"/>
          </w:tcPr>
          <w:p w:rsidR="006D01DB" w:rsidRDefault="006D01DB"/>
        </w:tc>
        <w:tc>
          <w:tcPr>
            <w:tcW w:w="4216" w:type="dxa"/>
          </w:tcPr>
          <w:p w:rsidR="006D01DB" w:rsidRDefault="006D01DB"/>
        </w:tc>
        <w:tc>
          <w:tcPr>
            <w:tcW w:w="3805" w:type="dxa"/>
          </w:tcPr>
          <w:p w:rsidR="006D01DB" w:rsidRDefault="006D01DB"/>
        </w:tc>
      </w:tr>
    </w:tbl>
    <w:p w:rsidR="006D01DB" w:rsidRDefault="006D01DB">
      <w:pPr>
        <w:rPr>
          <w:rFonts w:ascii="Times New Roman" w:hAnsi="Times New Roman" w:cs="Times New Roman"/>
        </w:rPr>
      </w:pPr>
    </w:p>
    <w:sectPr w:rsidR="006D01DB" w:rsidSect="006D0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339"/>
    <w:multiLevelType w:val="hybridMultilevel"/>
    <w:tmpl w:val="B4468E80"/>
    <w:lvl w:ilvl="0" w:tplc="664A9CD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1DB"/>
    <w:rsid w:val="006D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hAnsi="Calibri Light" w:cs="Calibri Light"/>
      <w:color w:val="2F5496"/>
      <w:sz w:val="26"/>
      <w:szCs w:val="26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394</Characters>
  <Application>Microsoft Office Outlook</Application>
  <DocSecurity>0</DocSecurity>
  <Lines>0</Lines>
  <Paragraphs>0</Paragraphs>
  <ScaleCrop>false</ScaleCrop>
  <Company>UCI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prowadzącego zajęcia</dc:title>
  <dc:subject/>
  <dc:creator>Piotr</dc:creator>
  <cp:keywords/>
  <dc:description/>
  <cp:lastModifiedBy>Zofia Wójcik</cp:lastModifiedBy>
  <cp:revision>2</cp:revision>
  <dcterms:created xsi:type="dcterms:W3CDTF">2020-04-10T14:27:00Z</dcterms:created>
  <dcterms:modified xsi:type="dcterms:W3CDTF">2020-04-10T14:27:00Z</dcterms:modified>
</cp:coreProperties>
</file>